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5" w:rsidRPr="00D01350" w:rsidRDefault="00C17105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C17105" w:rsidRDefault="00C1710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27</w:t>
      </w:r>
      <w:r w:rsidRPr="00D01350">
        <w:rPr>
          <w:sz w:val="28"/>
          <w:szCs w:val="28"/>
        </w:rPr>
        <w:t xml:space="preserve"> марта 2020 года.</w:t>
      </w:r>
    </w:p>
    <w:p w:rsidR="00C17105" w:rsidRDefault="00C1710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C17105" w:rsidRDefault="00C1710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Раздел ПЛАНА учебного процесса - "Техника и тактика".</w:t>
      </w:r>
    </w:p>
    <w:p w:rsidR="00C17105" w:rsidRDefault="00C17105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C17105" w:rsidRDefault="00C17105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C17105" w:rsidRPr="00210247" w:rsidRDefault="00C17105" w:rsidP="00210247">
      <w:pPr>
        <w:jc w:val="center"/>
        <w:rPr>
          <w:b/>
          <w:sz w:val="32"/>
          <w:szCs w:val="32"/>
        </w:rPr>
      </w:pPr>
      <w:r w:rsidRPr="00210247">
        <w:rPr>
          <w:b/>
          <w:sz w:val="32"/>
          <w:szCs w:val="32"/>
        </w:rPr>
        <w:t>Принцип двух слабостей.</w:t>
      </w: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35pt;margin-top:-.25pt;width:204.95pt;height:556.1pt;z-index:251658240;visibility:visible">
            <v:imagedata r:id="rId5" o:title="" croptop="14860f" cropbottom="6985f" cropleft="32537f" cropright="20923f"/>
            <w10:wrap type="square"/>
          </v:shape>
        </w:pict>
      </w:r>
      <w:r w:rsidRPr="005D7DED">
        <w:rPr>
          <w:noProof/>
          <w:sz w:val="28"/>
          <w:szCs w:val="28"/>
        </w:rPr>
        <w:pict>
          <v:shape id="Рисунок 4" o:spid="_x0000_i1025" type="#_x0000_t75" style="width:189.75pt;height:279pt;visibility:visible">
            <v:imagedata r:id="rId6" o:title="" croptop="13082f" cropbottom="29466f" cropleft="20472f" cropright="33341f"/>
          </v:shape>
        </w:pict>
      </w: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B25A00">
      <w:pPr>
        <w:rPr>
          <w:noProof/>
          <w:sz w:val="28"/>
          <w:szCs w:val="28"/>
        </w:rPr>
      </w:pPr>
    </w:p>
    <w:p w:rsidR="00C17105" w:rsidRDefault="00C17105" w:rsidP="008D2906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C17105" w:rsidRDefault="00C17105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C17105" w:rsidRDefault="00C17105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C17105" w:rsidRDefault="00C17105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C17105" w:rsidRDefault="00C17105" w:rsidP="00D01350">
      <w:pPr>
        <w:rPr>
          <w:sz w:val="28"/>
          <w:szCs w:val="28"/>
        </w:rPr>
      </w:pPr>
      <w:r>
        <w:rPr>
          <w:noProof/>
        </w:rPr>
        <w:pict>
          <v:shape id="Рисунок 7" o:spid="_x0000_s1027" type="#_x0000_t75" style="position:absolute;margin-left:1.35pt;margin-top:-.1pt;width:228.75pt;height:334.2pt;z-index:-251657216;visibility:visible" wrapcoords="-71 0 -71 21552 21600 21552 21600 0 -71 0">
            <v:imagedata r:id="rId7" o:title="" croptop="12955f" cropbottom="29212f" cropleft="32377f" cropright="21154f"/>
            <w10:wrap type="tight"/>
          </v:shape>
        </w:pict>
      </w: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noProof/>
          <w:sz w:val="28"/>
          <w:szCs w:val="28"/>
        </w:rPr>
      </w:pPr>
      <w:r>
        <w:rPr>
          <w:sz w:val="28"/>
          <w:szCs w:val="28"/>
        </w:rPr>
        <w:t>Заключительный раздел. Обобщение пройденного материала.</w:t>
      </w: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Default="00C17105" w:rsidP="00D01350">
      <w:pPr>
        <w:rPr>
          <w:sz w:val="28"/>
          <w:szCs w:val="28"/>
        </w:rPr>
      </w:pPr>
    </w:p>
    <w:p w:rsidR="00C17105" w:rsidRPr="00D01350" w:rsidRDefault="00C17105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C17105" w:rsidRPr="00D01350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16E9"/>
    <w:rsid w:val="00005130"/>
    <w:rsid w:val="00062013"/>
    <w:rsid w:val="000673C7"/>
    <w:rsid w:val="000706A5"/>
    <w:rsid w:val="000B590A"/>
    <w:rsid w:val="000B65DF"/>
    <w:rsid w:val="000E6754"/>
    <w:rsid w:val="00105215"/>
    <w:rsid w:val="001819E3"/>
    <w:rsid w:val="001967DE"/>
    <w:rsid w:val="001C6191"/>
    <w:rsid w:val="001E4CF1"/>
    <w:rsid w:val="001F2220"/>
    <w:rsid w:val="00210247"/>
    <w:rsid w:val="00237F0A"/>
    <w:rsid w:val="00355A97"/>
    <w:rsid w:val="003755D6"/>
    <w:rsid w:val="003C4F3E"/>
    <w:rsid w:val="003D685F"/>
    <w:rsid w:val="003E45D7"/>
    <w:rsid w:val="003F18DE"/>
    <w:rsid w:val="003F7B62"/>
    <w:rsid w:val="004270D5"/>
    <w:rsid w:val="00455E6F"/>
    <w:rsid w:val="00483B6F"/>
    <w:rsid w:val="004A3632"/>
    <w:rsid w:val="004E41C1"/>
    <w:rsid w:val="00560617"/>
    <w:rsid w:val="00571835"/>
    <w:rsid w:val="00587462"/>
    <w:rsid w:val="005A223C"/>
    <w:rsid w:val="005C1AD5"/>
    <w:rsid w:val="005D7DED"/>
    <w:rsid w:val="00633EA4"/>
    <w:rsid w:val="00647712"/>
    <w:rsid w:val="00686A98"/>
    <w:rsid w:val="00690586"/>
    <w:rsid w:val="00696037"/>
    <w:rsid w:val="006A415F"/>
    <w:rsid w:val="00754205"/>
    <w:rsid w:val="00761E3E"/>
    <w:rsid w:val="00774CF9"/>
    <w:rsid w:val="00791ECC"/>
    <w:rsid w:val="008002A9"/>
    <w:rsid w:val="00837B5E"/>
    <w:rsid w:val="00845B32"/>
    <w:rsid w:val="00872D5A"/>
    <w:rsid w:val="008739CB"/>
    <w:rsid w:val="008C58E4"/>
    <w:rsid w:val="008D2906"/>
    <w:rsid w:val="00910503"/>
    <w:rsid w:val="00912C21"/>
    <w:rsid w:val="0096518E"/>
    <w:rsid w:val="00971A2B"/>
    <w:rsid w:val="009B4CBC"/>
    <w:rsid w:val="009E095B"/>
    <w:rsid w:val="00A44D9D"/>
    <w:rsid w:val="00A56F71"/>
    <w:rsid w:val="00A8027F"/>
    <w:rsid w:val="00A8451E"/>
    <w:rsid w:val="00AA1B40"/>
    <w:rsid w:val="00AC21C4"/>
    <w:rsid w:val="00B07E79"/>
    <w:rsid w:val="00B164D8"/>
    <w:rsid w:val="00B25A00"/>
    <w:rsid w:val="00B47F88"/>
    <w:rsid w:val="00BB4BAA"/>
    <w:rsid w:val="00BC7C21"/>
    <w:rsid w:val="00C02A19"/>
    <w:rsid w:val="00C17105"/>
    <w:rsid w:val="00C74B7B"/>
    <w:rsid w:val="00C94709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57D92"/>
    <w:rsid w:val="00E93B0A"/>
    <w:rsid w:val="00EA75EA"/>
    <w:rsid w:val="00F005F2"/>
    <w:rsid w:val="00F00D93"/>
    <w:rsid w:val="00F050BD"/>
    <w:rsid w:val="00F26DC9"/>
    <w:rsid w:val="00F40921"/>
    <w:rsid w:val="00F835BE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127</Words>
  <Characters>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2020-04-10T11:37:00Z</cp:lastPrinted>
  <dcterms:created xsi:type="dcterms:W3CDTF">2020-05-29T13:02:00Z</dcterms:created>
  <dcterms:modified xsi:type="dcterms:W3CDTF">2020-05-29T17:52:00Z</dcterms:modified>
</cp:coreProperties>
</file>